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68AA" w:rsidRDefault="00A71048">
      <w:pPr>
        <w:pStyle w:val="Nagwek8"/>
        <w:spacing w:after="240"/>
        <w:jc w:val="center"/>
        <w:rPr>
          <w:spacing w:val="80"/>
          <w:sz w:val="40"/>
          <w:szCs w:val="40"/>
        </w:rPr>
      </w:pPr>
      <w:r>
        <w:rPr>
          <w:spacing w:val="80"/>
          <w:sz w:val="40"/>
          <w:szCs w:val="40"/>
        </w:rPr>
        <w:t>OBWIESZCZENIE</w:t>
      </w:r>
    </w:p>
    <w:p w:rsidR="002768AA" w:rsidRDefault="00A710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 Gminy Lubomia</w:t>
      </w:r>
    </w:p>
    <w:p w:rsidR="002768AA" w:rsidRDefault="00A7104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 dnia </w:t>
      </w:r>
      <w:r w:rsidR="001C38DC">
        <w:rPr>
          <w:b/>
          <w:sz w:val="32"/>
          <w:szCs w:val="32"/>
        </w:rPr>
        <w:t>26 kwietnia</w:t>
      </w:r>
      <w:r>
        <w:rPr>
          <w:b/>
          <w:sz w:val="32"/>
          <w:szCs w:val="32"/>
        </w:rPr>
        <w:t xml:space="preserve">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:rsidR="002768AA" w:rsidRDefault="002768AA">
      <w:pPr>
        <w:jc w:val="center"/>
        <w:rPr>
          <w:b/>
          <w:sz w:val="40"/>
          <w:szCs w:val="40"/>
        </w:rPr>
      </w:pPr>
    </w:p>
    <w:p w:rsidR="002768AA" w:rsidRDefault="00A71048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Na podstawie art. 16 § 1 ustawy z dnia 5 stycznia 2011 r. – Kodeks wyborczy (Dz. U. z 2019 r. poz. 684) Wójt Gminy Lubomia podaje </w:t>
      </w:r>
      <w:r w:rsidR="00563C6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do wiadomości wyborców informację o numerach oraz </w:t>
      </w:r>
      <w:r>
        <w:rPr>
          <w:sz w:val="28"/>
          <w:szCs w:val="28"/>
        </w:rPr>
        <w:t>granicach obwodów głosowania, wyznaczonych siedzibach obwodowych komisji wyborczych oraz możliwości głosowania korespondencyjnego i przez pełnomocnika w wyborach do Parlamentu Europejskiego zarządzonych na dzień 26 maja 2019 r.:</w:t>
      </w:r>
    </w:p>
    <w:p w:rsidR="002768AA" w:rsidRDefault="002768AA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p w:rsidR="002768AA" w:rsidRDefault="002768AA">
      <w:pPr>
        <w:pStyle w:val="Tekstpodstawowy3"/>
        <w:suppressAutoHyphens/>
        <w:ind w:right="283" w:firstLine="709"/>
        <w:jc w:val="both"/>
        <w:rPr>
          <w:sz w:val="28"/>
          <w:szCs w:val="28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7371"/>
        <w:gridCol w:w="7087"/>
      </w:tblGrid>
      <w:tr w:rsidR="002768AA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</w:t>
            </w:r>
            <w:r>
              <w:rPr>
                <w:b/>
                <w:sz w:val="28"/>
                <w:szCs w:val="28"/>
              </w:rPr>
              <w:t>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563C66">
            <w:pPr>
              <w:spacing w:line="360" w:lineRule="auto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Lubomia</w:t>
            </w:r>
            <w:r>
              <w:rPr>
                <w:sz w:val="32"/>
                <w:szCs w:val="32"/>
              </w:rPr>
              <w:t xml:space="preserve">-ulice: Graniczna, Paprotnik, Akacjowa, Jesionowa, Szkolna, </w:t>
            </w:r>
            <w:proofErr w:type="spellStart"/>
            <w:r>
              <w:rPr>
                <w:sz w:val="32"/>
                <w:szCs w:val="32"/>
              </w:rPr>
              <w:t>Tartakowa</w:t>
            </w:r>
            <w:proofErr w:type="spellEnd"/>
            <w:r>
              <w:rPr>
                <w:sz w:val="32"/>
                <w:szCs w:val="32"/>
              </w:rPr>
              <w:t xml:space="preserve">, Skłodowskiej, </w:t>
            </w:r>
            <w:proofErr w:type="spellStart"/>
            <w:r>
              <w:rPr>
                <w:sz w:val="32"/>
                <w:szCs w:val="32"/>
              </w:rPr>
              <w:t>Pogrzebieńska</w:t>
            </w:r>
            <w:proofErr w:type="spellEnd"/>
            <w:r>
              <w:rPr>
                <w:sz w:val="32"/>
                <w:szCs w:val="32"/>
              </w:rPr>
              <w:t>, Dębowa, Korfantego, Potocka, Stawowa, Asnyka (numery nieparzyste</w:t>
            </w:r>
            <w:r w:rsidR="00F71D3C">
              <w:rPr>
                <w:sz w:val="32"/>
                <w:szCs w:val="32"/>
              </w:rPr>
              <w:t xml:space="preserve"> 1-75</w:t>
            </w:r>
            <w:r>
              <w:rPr>
                <w:sz w:val="32"/>
                <w:szCs w:val="32"/>
              </w:rPr>
              <w:t>), Środkowa</w:t>
            </w:r>
            <w:r w:rsidR="00F71D3C">
              <w:rPr>
                <w:sz w:val="32"/>
                <w:szCs w:val="32"/>
              </w:rPr>
              <w:t>, Parkowa, Słowackiego, Sportowa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Gminny Ośrodek Kultury, ul. Mickiewicza 4, </w:t>
            </w:r>
            <w:r w:rsidR="00563C66">
              <w:rPr>
                <w:b/>
                <w:sz w:val="32"/>
                <w:szCs w:val="32"/>
              </w:rPr>
              <w:t xml:space="preserve">               </w:t>
            </w:r>
            <w:r>
              <w:rPr>
                <w:b/>
                <w:sz w:val="32"/>
                <w:szCs w:val="32"/>
              </w:rPr>
              <w:t>44-360 Lubomia</w:t>
            </w:r>
          </w:p>
          <w:p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563C66">
            <w:pPr>
              <w:spacing w:line="360" w:lineRule="auto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Lubomia</w:t>
            </w:r>
            <w:r>
              <w:rPr>
                <w:sz w:val="32"/>
                <w:szCs w:val="32"/>
              </w:rPr>
              <w:t>-ulice:</w:t>
            </w:r>
            <w:r>
              <w:rPr>
                <w:sz w:val="32"/>
                <w:szCs w:val="32"/>
              </w:rPr>
              <w:t xml:space="preserve"> J. Nepomucena, Polna, Pochyła, Uboczna, Mickiewicza, Fornalskiej, Leśna, Kasztanowa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Gminn</w:t>
            </w:r>
            <w:r>
              <w:rPr>
                <w:b/>
                <w:sz w:val="32"/>
                <w:szCs w:val="32"/>
              </w:rPr>
              <w:t xml:space="preserve">y Ośrodek Kultury, ul. Mickiewicza 4, </w:t>
            </w:r>
            <w:r w:rsidR="00563C66">
              <w:rPr>
                <w:b/>
                <w:sz w:val="32"/>
                <w:szCs w:val="32"/>
              </w:rPr>
              <w:t xml:space="preserve">              </w:t>
            </w:r>
            <w:r>
              <w:rPr>
                <w:b/>
                <w:sz w:val="32"/>
                <w:szCs w:val="32"/>
              </w:rPr>
              <w:t>44-360 Lubomia</w:t>
            </w:r>
          </w:p>
          <w:p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563C66">
            <w:pPr>
              <w:spacing w:line="360" w:lineRule="auto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Lubomia</w:t>
            </w:r>
            <w:r>
              <w:rPr>
                <w:sz w:val="32"/>
                <w:szCs w:val="32"/>
              </w:rPr>
              <w:t>-ulice: Asnyka (numery parzyste</w:t>
            </w:r>
            <w:r w:rsidR="00F71D3C">
              <w:rPr>
                <w:sz w:val="32"/>
                <w:szCs w:val="32"/>
              </w:rPr>
              <w:t xml:space="preserve"> 2-12</w:t>
            </w:r>
            <w:r>
              <w:rPr>
                <w:sz w:val="32"/>
                <w:szCs w:val="32"/>
              </w:rPr>
              <w:t xml:space="preserve">), </w:t>
            </w:r>
            <w:proofErr w:type="spellStart"/>
            <w:r>
              <w:rPr>
                <w:sz w:val="32"/>
                <w:szCs w:val="32"/>
              </w:rPr>
              <w:t>Bordynowska</w:t>
            </w:r>
            <w:proofErr w:type="spellEnd"/>
            <w:r>
              <w:rPr>
                <w:sz w:val="32"/>
                <w:szCs w:val="32"/>
              </w:rPr>
              <w:t xml:space="preserve">, Górna, </w:t>
            </w:r>
            <w:proofErr w:type="spellStart"/>
            <w:r>
              <w:rPr>
                <w:sz w:val="32"/>
                <w:szCs w:val="32"/>
              </w:rPr>
              <w:t>Wielikąt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Świetlica, Grabówka ul. </w:t>
            </w:r>
            <w:proofErr w:type="spellStart"/>
            <w:r>
              <w:rPr>
                <w:b/>
                <w:sz w:val="32"/>
                <w:szCs w:val="32"/>
              </w:rPr>
              <w:t>Bordynowska</w:t>
            </w:r>
            <w:proofErr w:type="spellEnd"/>
            <w:r>
              <w:rPr>
                <w:b/>
                <w:sz w:val="32"/>
                <w:szCs w:val="32"/>
              </w:rPr>
              <w:t xml:space="preserve"> 2b,</w:t>
            </w:r>
            <w:r w:rsidR="00563C66">
              <w:rPr>
                <w:b/>
                <w:sz w:val="32"/>
                <w:szCs w:val="32"/>
              </w:rPr>
              <w:t xml:space="preserve">            </w:t>
            </w:r>
            <w:r>
              <w:rPr>
                <w:b/>
                <w:sz w:val="32"/>
                <w:szCs w:val="32"/>
              </w:rPr>
              <w:t xml:space="preserve"> 44-360 Lubomia</w:t>
            </w:r>
          </w:p>
          <w:p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 xml:space="preserve">Lokal </w:t>
            </w:r>
            <w:r>
              <w:rPr>
                <w:bCs/>
                <w:sz w:val="24"/>
                <w:szCs w:val="24"/>
              </w:rPr>
              <w:t>dostosowany do potrzeb wyborców niepełnosprawnych</w:t>
            </w:r>
          </w:p>
          <w:p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563C66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Syrynia</w:t>
            </w:r>
            <w:r>
              <w:rPr>
                <w:sz w:val="32"/>
                <w:szCs w:val="32"/>
              </w:rPr>
              <w:t xml:space="preserve">-ulice: Młyńska, Bukowska, Wodzisławska, </w:t>
            </w:r>
            <w:r w:rsidR="00F71D3C">
              <w:rPr>
                <w:sz w:val="32"/>
                <w:szCs w:val="32"/>
              </w:rPr>
              <w:t>Potokowa,</w:t>
            </w:r>
            <w:r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Wolności, 3 Maja nr 1 - 73A i nr nieparzyste 75 - 83, Dolna, Wałowa, Poprzeczna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Wiejski Dom Kultury, Syrynia ul. 3 Maja 65,</w:t>
            </w:r>
            <w:r>
              <w:rPr>
                <w:b/>
                <w:sz w:val="32"/>
                <w:szCs w:val="32"/>
              </w:rPr>
              <w:t xml:space="preserve"> </w:t>
            </w:r>
            <w:r w:rsidR="00563C66">
              <w:rPr>
                <w:b/>
                <w:sz w:val="32"/>
                <w:szCs w:val="32"/>
              </w:rPr>
              <w:t xml:space="preserve">            </w:t>
            </w:r>
            <w:r>
              <w:rPr>
                <w:b/>
                <w:sz w:val="32"/>
                <w:szCs w:val="32"/>
              </w:rPr>
              <w:t xml:space="preserve">44-361 </w:t>
            </w:r>
            <w:r w:rsidR="00563C66">
              <w:rPr>
                <w:b/>
                <w:sz w:val="32"/>
                <w:szCs w:val="32"/>
              </w:rPr>
              <w:t>Syrynia</w:t>
            </w:r>
          </w:p>
          <w:p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Syrynia</w:t>
            </w:r>
            <w:r>
              <w:rPr>
                <w:sz w:val="32"/>
                <w:szCs w:val="32"/>
              </w:rPr>
              <w:t xml:space="preserve">-ulice: </w:t>
            </w:r>
            <w:proofErr w:type="spellStart"/>
            <w:r>
              <w:rPr>
                <w:sz w:val="32"/>
                <w:szCs w:val="32"/>
              </w:rPr>
              <w:t>Gołężyców</w:t>
            </w:r>
            <w:proofErr w:type="spellEnd"/>
            <w:r>
              <w:rPr>
                <w:sz w:val="32"/>
                <w:szCs w:val="32"/>
              </w:rPr>
              <w:t xml:space="preserve">, Kopcowa, Kościelna, Krzyżowa, A. Musioła, Nowa, Powstańców Śląskich, </w:t>
            </w:r>
            <w:r w:rsidR="00F71D3C">
              <w:rPr>
                <w:sz w:val="32"/>
                <w:szCs w:val="32"/>
              </w:rPr>
              <w:t xml:space="preserve">      </w:t>
            </w:r>
            <w:r>
              <w:rPr>
                <w:sz w:val="32"/>
                <w:szCs w:val="32"/>
              </w:rPr>
              <w:t xml:space="preserve">L. Staffa, Ogrodowa, Zielona, 8 Maja, dr Wróbel, Krótka, M. </w:t>
            </w:r>
            <w:r>
              <w:rPr>
                <w:sz w:val="32"/>
                <w:szCs w:val="32"/>
              </w:rPr>
              <w:t xml:space="preserve">Konopnickiej, Raciborska, mjr Rogozina, Wąska, Słoneczna, 3 Maja nr parzyste 74A - 86 oraz </w:t>
            </w:r>
            <w:r w:rsidR="00563C66">
              <w:rPr>
                <w:sz w:val="32"/>
                <w:szCs w:val="32"/>
              </w:rPr>
              <w:t xml:space="preserve">             </w:t>
            </w:r>
            <w:r>
              <w:rPr>
                <w:sz w:val="32"/>
                <w:szCs w:val="32"/>
              </w:rPr>
              <w:t>87 - 109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A710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Wiejski Dom Kultury, Syrynia ul. 3 Maja 65,</w:t>
            </w:r>
            <w:r w:rsidR="00563C66">
              <w:rPr>
                <w:b/>
                <w:sz w:val="32"/>
                <w:szCs w:val="32"/>
              </w:rPr>
              <w:t xml:space="preserve">             </w:t>
            </w:r>
            <w:r>
              <w:rPr>
                <w:b/>
                <w:sz w:val="32"/>
                <w:szCs w:val="32"/>
              </w:rPr>
              <w:t xml:space="preserve"> 44-361 </w:t>
            </w:r>
            <w:r w:rsidR="00563C66">
              <w:rPr>
                <w:b/>
                <w:sz w:val="32"/>
                <w:szCs w:val="32"/>
              </w:rPr>
              <w:t>Syrynia</w:t>
            </w:r>
          </w:p>
          <w:p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 w:rsidP="00563C66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proofErr w:type="spellStart"/>
            <w:r w:rsidRPr="00563C66">
              <w:rPr>
                <w:b/>
                <w:sz w:val="32"/>
                <w:szCs w:val="32"/>
              </w:rPr>
              <w:t>Nieboczowy</w:t>
            </w:r>
            <w:r>
              <w:rPr>
                <w:sz w:val="32"/>
                <w:szCs w:val="32"/>
              </w:rPr>
              <w:t>-ulice</w:t>
            </w:r>
            <w:proofErr w:type="spellEnd"/>
            <w:r>
              <w:rPr>
                <w:sz w:val="32"/>
                <w:szCs w:val="32"/>
              </w:rPr>
              <w:t xml:space="preserve">: Ł. </w:t>
            </w:r>
            <w:proofErr w:type="spellStart"/>
            <w:r>
              <w:rPr>
                <w:sz w:val="32"/>
                <w:szCs w:val="32"/>
              </w:rPr>
              <w:t>Wendelbergera</w:t>
            </w:r>
            <w:proofErr w:type="spellEnd"/>
            <w:r>
              <w:rPr>
                <w:sz w:val="32"/>
                <w:szCs w:val="32"/>
              </w:rPr>
              <w:t xml:space="preserve">, Wiejska, </w:t>
            </w:r>
            <w:r w:rsidR="00F71D3C">
              <w:rPr>
                <w:sz w:val="32"/>
                <w:szCs w:val="32"/>
              </w:rPr>
              <w:t xml:space="preserve">                     </w:t>
            </w:r>
            <w:r>
              <w:rPr>
                <w:sz w:val="32"/>
                <w:szCs w:val="32"/>
              </w:rPr>
              <w:t xml:space="preserve">J. Kochanowskiego, J. Ligonia, ks. B. </w:t>
            </w:r>
            <w:proofErr w:type="spellStart"/>
            <w:r>
              <w:rPr>
                <w:sz w:val="32"/>
                <w:szCs w:val="32"/>
              </w:rPr>
              <w:t>Macionia</w:t>
            </w:r>
            <w:proofErr w:type="spellEnd"/>
            <w:r>
              <w:rPr>
                <w:sz w:val="32"/>
                <w:szCs w:val="32"/>
              </w:rPr>
              <w:t>, Nowy Dwór,</w:t>
            </w:r>
            <w:r w:rsidR="00563C6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Brzeska, Rzeczna, Raciborska </w:t>
            </w:r>
            <w:r w:rsidR="00F71D3C">
              <w:rPr>
                <w:sz w:val="32"/>
                <w:szCs w:val="32"/>
              </w:rPr>
              <w:t xml:space="preserve">                                        </w:t>
            </w:r>
            <w:r w:rsidRPr="00563C66">
              <w:rPr>
                <w:b/>
                <w:sz w:val="32"/>
                <w:szCs w:val="32"/>
              </w:rPr>
              <w:t>Syrynia</w:t>
            </w:r>
            <w:r>
              <w:rPr>
                <w:sz w:val="32"/>
                <w:szCs w:val="32"/>
              </w:rPr>
              <w:t>-ulice: Kolejowa, Dąbrowy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Wiejski Dom Kultury w Nieboczowach, Nieboczowy ul. Wiejska 25,</w:t>
            </w:r>
            <w:r w:rsidR="00563C66">
              <w:rPr>
                <w:b/>
                <w:sz w:val="32"/>
                <w:szCs w:val="32"/>
              </w:rPr>
              <w:t xml:space="preserve">                                                 </w:t>
            </w:r>
            <w:r>
              <w:rPr>
                <w:b/>
                <w:sz w:val="32"/>
                <w:szCs w:val="32"/>
              </w:rPr>
              <w:t xml:space="preserve"> 44-360 Lubomia</w:t>
            </w:r>
          </w:p>
          <w:p w:rsidR="00A71048" w:rsidRPr="00A71048" w:rsidRDefault="00A71048" w:rsidP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  <w:bookmarkStart w:id="0" w:name="_GoBack"/>
            <w:bookmarkEnd w:id="0"/>
          </w:p>
          <w:p w:rsidR="00A71048" w:rsidRDefault="00A710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630A5B6" wp14:editId="035217A1">
                  <wp:extent cx="676275" cy="6572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Buków</w:t>
            </w:r>
            <w:r>
              <w:rPr>
                <w:sz w:val="32"/>
                <w:szCs w:val="32"/>
              </w:rPr>
              <w:t xml:space="preserve">-ulice: Główna, Krzyżanowicka, Lompy, </w:t>
            </w:r>
            <w:r>
              <w:rPr>
                <w:sz w:val="32"/>
                <w:szCs w:val="32"/>
              </w:rPr>
              <w:t>Odrzańska, Owocowa, Strażacka, Zabytkowa, Ligota Tworkowska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8AA" w:rsidRDefault="00A710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Świetlica OSP, Buków ul. Główna 24a, </w:t>
            </w:r>
            <w:r w:rsidR="00563C66">
              <w:rPr>
                <w:b/>
                <w:sz w:val="32"/>
                <w:szCs w:val="32"/>
              </w:rPr>
              <w:t xml:space="preserve">                           </w:t>
            </w:r>
            <w:r>
              <w:rPr>
                <w:b/>
                <w:sz w:val="32"/>
                <w:szCs w:val="32"/>
              </w:rPr>
              <w:t>44-360 Lubomia</w:t>
            </w:r>
          </w:p>
        </w:tc>
      </w:tr>
    </w:tbl>
    <w:p w:rsidR="002768AA" w:rsidRDefault="002768AA">
      <w:pPr>
        <w:jc w:val="both"/>
        <w:rPr>
          <w:b/>
          <w:sz w:val="32"/>
          <w:szCs w:val="32"/>
        </w:rPr>
      </w:pPr>
    </w:p>
    <w:p w:rsidR="002768AA" w:rsidRDefault="002768AA">
      <w:pPr>
        <w:jc w:val="both"/>
        <w:rPr>
          <w:b/>
          <w:sz w:val="16"/>
          <w:szCs w:val="16"/>
        </w:rPr>
      </w:pP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korespondencyjnie </w:t>
      </w:r>
      <w:r>
        <w:rPr>
          <w:sz w:val="30"/>
          <w:szCs w:val="30"/>
        </w:rPr>
        <w:t>mogą wyborcy posiadający orzeczenie o znacznym lub umiarkowanym stopniu niepełnosprawności, w rozumieniu ustawy z dnia 27 sierpnia 1997 r. o rehabilitacji zawodowej i społecznej oraz zatrudnianiu osób niepełnosprawnych, w tym także wyborcy posiadający orze</w:t>
      </w:r>
      <w:r>
        <w:rPr>
          <w:sz w:val="30"/>
          <w:szCs w:val="30"/>
        </w:rPr>
        <w:t xml:space="preserve">czenie organu rentowego o: 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całkowitej niezdolności do pracy; 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3) niezdolności do samodzielnej egzystencji; 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4) zaliczeniu do I grupy inwalidów; 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5) zaliczeniu do II grupy i</w:t>
      </w:r>
      <w:r>
        <w:rPr>
          <w:sz w:val="30"/>
          <w:szCs w:val="30"/>
        </w:rPr>
        <w:t xml:space="preserve">nwalidów; 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:rsidR="002768AA" w:rsidRDefault="00A71048">
      <w:pPr>
        <w:spacing w:before="120"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Zamiar głosowania korespondencyjnego powinien zostać zgłoszony do Komisarza Wyborczego w </w:t>
      </w:r>
      <w:r>
        <w:rPr>
          <w:b/>
          <w:sz w:val="30"/>
          <w:szCs w:val="30"/>
        </w:rPr>
        <w:t>Bielsku-Białej III najpóźniej do dnia 13 maja 2019 r.</w:t>
      </w:r>
    </w:p>
    <w:p w:rsidR="002768AA" w:rsidRDefault="00A71048">
      <w:pPr>
        <w:spacing w:before="240"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przez pełnomocnika </w:t>
      </w:r>
      <w:r>
        <w:rPr>
          <w:sz w:val="30"/>
          <w:szCs w:val="30"/>
        </w:rPr>
        <w:t>mogą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 xml:space="preserve">wyborcy którzy najpóźniej w dniu głosowania ukończą 75 lat lub posiadający orzeczenie o znacznym lub umiarkowanym stopniu niepełnosprawności, w rozumieniu ustawy z dnia </w:t>
      </w:r>
      <w:r>
        <w:rPr>
          <w:sz w:val="30"/>
          <w:szCs w:val="30"/>
        </w:rPr>
        <w:t>27 sierpnia 1997 r. o rehabilitacji zawodowej i społecznej oraz zatrudnianiu osób niepełnosprawnych, w tym także wyborcy posiadający orzeczenie organu rentowego o: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2) całkowite</w:t>
      </w:r>
      <w:r>
        <w:rPr>
          <w:sz w:val="30"/>
          <w:szCs w:val="30"/>
        </w:rPr>
        <w:t>j niezdolności do pracy;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3) niezdolności do samodzielnej egzystencji;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4) zaliczeniu do I grupy inwalidów;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zaliczeniu do II grupy inwalidów; </w:t>
      </w:r>
    </w:p>
    <w:p w:rsidR="002768AA" w:rsidRDefault="00A71048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a także osoby о stałej albo długotrwałej niezdolności do pracy w gospodarstwie rolnym, którym </w:t>
      </w:r>
      <w:r>
        <w:rPr>
          <w:sz w:val="30"/>
          <w:szCs w:val="30"/>
        </w:rPr>
        <w:t>przysługuje zasiłek pielęgnacyjny.</w:t>
      </w:r>
    </w:p>
    <w:p w:rsidR="002768AA" w:rsidRDefault="00A71048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Wniosek o sporządzenie aktu pełnomocnictwa powinien zostać złożony do Wójta Gminy Lubomia najpóźniej do dnia 17 maja 2019 r.</w:t>
      </w:r>
    </w:p>
    <w:p w:rsidR="002768AA" w:rsidRDefault="00A71048">
      <w:pPr>
        <w:spacing w:before="2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Głosowanie w lokalach wyborczych odbywać się będzie w dniu 26 maja 2019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r. od godz. 7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 xml:space="preserve"> do godz.</w:t>
      </w:r>
      <w:r>
        <w:rPr>
          <w:b/>
          <w:sz w:val="32"/>
          <w:szCs w:val="32"/>
        </w:rPr>
        <w:t xml:space="preserve"> 21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>.</w:t>
      </w:r>
    </w:p>
    <w:p w:rsidR="002768AA" w:rsidRDefault="002768AA">
      <w:pPr>
        <w:ind w:left="11624" w:right="283"/>
        <w:jc w:val="both"/>
        <w:rPr>
          <w:b/>
          <w:sz w:val="32"/>
          <w:szCs w:val="32"/>
        </w:rPr>
      </w:pPr>
    </w:p>
    <w:p w:rsidR="002768AA" w:rsidRDefault="002768AA">
      <w:pPr>
        <w:ind w:left="11624" w:right="283"/>
        <w:jc w:val="both"/>
        <w:rPr>
          <w:b/>
          <w:sz w:val="32"/>
          <w:szCs w:val="32"/>
        </w:rPr>
      </w:pPr>
    </w:p>
    <w:p w:rsidR="002768AA" w:rsidRDefault="00A71048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Wójt Gminy Lubomia</w:t>
      </w:r>
    </w:p>
    <w:p w:rsidR="002768AA" w:rsidRDefault="002768AA">
      <w:pPr>
        <w:ind w:left="6804" w:right="283"/>
        <w:jc w:val="center"/>
        <w:rPr>
          <w:sz w:val="32"/>
          <w:szCs w:val="32"/>
        </w:rPr>
      </w:pPr>
    </w:p>
    <w:p w:rsidR="002768AA" w:rsidRDefault="00A71048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>Czesław BUREK</w:t>
      </w:r>
    </w:p>
    <w:sectPr w:rsidR="002768AA">
      <w:pgSz w:w="16839" w:h="23814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default"/>
    <w:sig w:usb0="61007A87" w:usb1="80000000" w:usb2="00000008" w:usb3="00000000" w:csb0="200101FF" w:csb1="2028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38DC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768AA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63C66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1048"/>
    <w:rsid w:val="00A7634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D3C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  <w:rsid w:val="44C7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7B69E1"/>
  <w15:docId w15:val="{F579A4EB-F444-40BB-A4FF-352FA166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/>
    <w:lsdException w:name="caption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3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zh-CN" w:eastAsia="zh-CN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jc w:val="center"/>
    </w:pPr>
    <w:rPr>
      <w:b/>
      <w:sz w:val="72"/>
    </w:rPr>
  </w:style>
  <w:style w:type="paragraph" w:styleId="Tekstpodstawowy2">
    <w:name w:val="Body Text 2"/>
    <w:basedOn w:val="Normalny"/>
    <w:qFormat/>
    <w:pPr>
      <w:jc w:val="center"/>
    </w:pPr>
    <w:rPr>
      <w:b/>
      <w:sz w:val="96"/>
    </w:rPr>
  </w:style>
  <w:style w:type="paragraph" w:styleId="Tekstpodstawowy3">
    <w:name w:val="Body Text 3"/>
    <w:basedOn w:val="Normalny"/>
    <w:qFormat/>
    <w:rPr>
      <w:sz w:val="24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paragraph" w:styleId="Tekstprzypisudolnego">
    <w:name w:val="footnote text"/>
    <w:basedOn w:val="Normalny"/>
    <w:semiHidden/>
  </w:style>
  <w:style w:type="paragraph" w:styleId="Tytu">
    <w:name w:val="Title"/>
    <w:basedOn w:val="Normalny"/>
    <w:qFormat/>
    <w:pPr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7CECF2-3534-4774-9D8C-216291232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MonikaP</dc:creator>
  <cp:lastModifiedBy>Gzof</cp:lastModifiedBy>
  <cp:revision>2</cp:revision>
  <cp:lastPrinted>2019-05-09T10:35:00Z</cp:lastPrinted>
  <dcterms:created xsi:type="dcterms:W3CDTF">2019-05-09T10:38:00Z</dcterms:created>
  <dcterms:modified xsi:type="dcterms:W3CDTF">2019-05-09T10:38:00Z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1045-10.2.0.5978</vt:lpwstr>
  </property>
</Properties>
</file>